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A VIEIRA DE SOUZA MEIRELES, inscrita no CPF sob o nº 272.035.142-34, titular do imóvel rural "LOTE 03, GLEBA 09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