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brasileiro, inscrito no CPF sob o nº , residente e domiciliado em Cacoal/RO, vem, respeitosamente, à presença de Vossas Senhorias, solicitar a ANÁLISE E APROVAÇÃO do Cadastro Ambiental Rural — CAR referente ao imóvel rural denominado "LOTE 14A GLEBA 09 GY PARANA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